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6D" w:rsidRPr="00BA071D" w:rsidRDefault="00334A6D" w:rsidP="00334A6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334A6D" w:rsidRDefault="00334A6D" w:rsidP="00334A6D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Grants 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34A6D" w:rsidRPr="00BA071D" w:rsidRDefault="00334A6D" w:rsidP="00334A6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34A6D" w:rsidRPr="00BA071D" w:rsidRDefault="00334A6D" w:rsidP="00334A6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334A6D" w:rsidRDefault="00334A6D" w:rsidP="00334A6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334A6D" w:rsidRDefault="00334A6D" w:rsidP="00334A6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334A6D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  <w:t>TEHNISKĀ SPECIFIKĀCIJA</w:t>
      </w:r>
    </w:p>
    <w:p w:rsidR="00334A6D" w:rsidRDefault="00334A6D" w:rsidP="00334A6D">
      <w:pPr>
        <w:rPr>
          <w:lang w:val="lv-LV"/>
        </w:rPr>
      </w:pPr>
    </w:p>
    <w:p w:rsidR="00334A6D" w:rsidRDefault="00334A6D" w:rsidP="00334A6D">
      <w:pPr>
        <w:rPr>
          <w:lang w:val="lv-LV"/>
        </w:rPr>
      </w:pPr>
    </w:p>
    <w:p w:rsidR="00334A6D" w:rsidRDefault="00334A6D" w:rsidP="00334A6D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334A6D" w:rsidRDefault="00334A6D" w:rsidP="00334A6D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4" w:history="1">
        <w:r w:rsidRPr="00867F7A">
          <w:rPr>
            <w:rStyle w:val="Hipersaite"/>
            <w:lang w:val="en-GB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334A6D" w:rsidRDefault="00334A6D" w:rsidP="00334A6D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334A6D" w:rsidRDefault="00334A6D" w:rsidP="00334A6D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334A6D" w:rsidRDefault="00334A6D" w:rsidP="00334A6D">
      <w:pPr>
        <w:rPr>
          <w:lang w:val="lv-LV"/>
        </w:rPr>
      </w:pPr>
      <w:r>
        <w:rPr>
          <w:lang w:val="lv-LV"/>
        </w:rPr>
        <w:t>2.1.Veikt grants piegādi  Nolikuma  2.3.2.1 – 2.3.2.7 punktos norādītajās adresēs;</w:t>
      </w:r>
    </w:p>
    <w:p w:rsidR="00334A6D" w:rsidRDefault="00334A6D" w:rsidP="00334A6D">
      <w:pPr>
        <w:rPr>
          <w:lang w:val="lv-LV"/>
        </w:rPr>
      </w:pPr>
      <w:r>
        <w:rPr>
          <w:lang w:val="lv-LV"/>
        </w:rPr>
        <w:t>2.2. Grants sastāvs:</w:t>
      </w:r>
    </w:p>
    <w:p w:rsidR="00334A6D" w:rsidRDefault="00334A6D" w:rsidP="00334A6D">
      <w:pPr>
        <w:rPr>
          <w:lang w:val="lv-LV"/>
        </w:rPr>
      </w:pPr>
      <w:r>
        <w:rPr>
          <w:lang w:val="lv-LV"/>
        </w:rPr>
        <w:t xml:space="preserve">2.2.1. nesaistītu </w:t>
      </w:r>
      <w:proofErr w:type="spellStart"/>
      <w:r>
        <w:rPr>
          <w:lang w:val="lv-LV"/>
        </w:rPr>
        <w:t>minerālmateriālu</w:t>
      </w:r>
      <w:proofErr w:type="spellEnd"/>
      <w:r>
        <w:rPr>
          <w:lang w:val="lv-LV"/>
        </w:rPr>
        <w:t xml:space="preserve"> maisījums 0/32s;</w:t>
      </w:r>
    </w:p>
    <w:p w:rsidR="00334A6D" w:rsidRDefault="00334A6D" w:rsidP="00334A6D">
      <w:pPr>
        <w:rPr>
          <w:lang w:val="lv-LV"/>
        </w:rPr>
      </w:pPr>
      <w:r>
        <w:rPr>
          <w:lang w:val="lv-LV"/>
        </w:rPr>
        <w:t xml:space="preserve">2.2.2. materiāla īpašības un </w:t>
      </w:r>
      <w:proofErr w:type="spellStart"/>
      <w:r>
        <w:rPr>
          <w:lang w:val="lv-LV"/>
        </w:rPr>
        <w:t>granulometriskais</w:t>
      </w:r>
      <w:proofErr w:type="spellEnd"/>
      <w:r>
        <w:rPr>
          <w:lang w:val="lv-LV"/>
        </w:rPr>
        <w:t xml:space="preserve"> sastāvs atbilstoši Ceļu specifikācijām 2015</w:t>
      </w:r>
    </w:p>
    <w:p w:rsidR="00334A6D" w:rsidRDefault="00334A6D" w:rsidP="00334A6D">
      <w:pPr>
        <w:rPr>
          <w:lang w:val="lv-LV"/>
        </w:rPr>
      </w:pPr>
    </w:p>
    <w:p w:rsidR="00334A6D" w:rsidRDefault="00334A6D" w:rsidP="00334A6D">
      <w:pPr>
        <w:rPr>
          <w:lang w:val="lv-LV"/>
        </w:rPr>
      </w:pPr>
    </w:p>
    <w:p w:rsidR="00334A6D" w:rsidRDefault="00334A6D" w:rsidP="00334A6D">
      <w:pPr>
        <w:rPr>
          <w:lang w:val="lv-LV"/>
        </w:rPr>
      </w:pPr>
    </w:p>
    <w:p w:rsidR="00334A6D" w:rsidRPr="009A3B06" w:rsidRDefault="00334A6D" w:rsidP="00334A6D">
      <w:pPr>
        <w:rPr>
          <w:lang w:val="lv-LV"/>
        </w:rPr>
      </w:pPr>
    </w:p>
    <w:p w:rsidR="00334A6D" w:rsidRDefault="00334A6D" w:rsidP="00334A6D">
      <w:pPr>
        <w:jc w:val="both"/>
        <w:rPr>
          <w:b/>
          <w:color w:val="FF0000"/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334A6D" w:rsidRPr="00BA071D" w:rsidTr="00924EB6">
        <w:trPr>
          <w:tblHeader/>
        </w:trPr>
        <w:tc>
          <w:tcPr>
            <w:tcW w:w="3420" w:type="dxa"/>
          </w:tcPr>
          <w:p w:rsidR="00334A6D" w:rsidRPr="00BA071D" w:rsidRDefault="00334A6D" w:rsidP="00924EB6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334A6D" w:rsidRPr="00BA071D" w:rsidRDefault="00334A6D" w:rsidP="00924EB6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334A6D" w:rsidRPr="00BA071D" w:rsidRDefault="00334A6D" w:rsidP="00924EB6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34A6D" w:rsidRPr="00BA071D" w:rsidTr="00924EB6">
        <w:tc>
          <w:tcPr>
            <w:tcW w:w="3420" w:type="dxa"/>
          </w:tcPr>
          <w:p w:rsidR="00334A6D" w:rsidRPr="00BA071D" w:rsidRDefault="00334A6D" w:rsidP="00924EB6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334A6D" w:rsidRPr="00BA071D" w:rsidRDefault="00334A6D" w:rsidP="00924EB6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334A6D" w:rsidRPr="00BA071D" w:rsidRDefault="00334A6D" w:rsidP="00924EB6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34A6D" w:rsidRPr="00BA071D" w:rsidTr="00924EB6">
        <w:tc>
          <w:tcPr>
            <w:tcW w:w="3420" w:type="dxa"/>
          </w:tcPr>
          <w:p w:rsidR="00334A6D" w:rsidRPr="00BA071D" w:rsidRDefault="00334A6D" w:rsidP="00924EB6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334A6D" w:rsidRPr="00BA071D" w:rsidRDefault="00334A6D" w:rsidP="00924EB6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334A6D" w:rsidRPr="00BA071D" w:rsidRDefault="00334A6D" w:rsidP="00924EB6">
            <w:pPr>
              <w:snapToGrid w:val="0"/>
              <w:rPr>
                <w:lang/>
              </w:rPr>
            </w:pPr>
          </w:p>
        </w:tc>
      </w:tr>
    </w:tbl>
    <w:p w:rsidR="00334A6D" w:rsidRPr="00BA071D" w:rsidRDefault="00334A6D" w:rsidP="00334A6D">
      <w:pPr>
        <w:jc w:val="both"/>
      </w:pPr>
    </w:p>
    <w:p w:rsidR="00334A6D" w:rsidRPr="00BA071D" w:rsidRDefault="00334A6D" w:rsidP="00334A6D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9059C1" w:rsidRPr="00334A6D" w:rsidRDefault="009059C1" w:rsidP="00334A6D">
      <w:bookmarkStart w:id="0" w:name="_GoBack"/>
      <w:bookmarkEnd w:id="0"/>
    </w:p>
    <w:sectPr w:rsidR="009059C1" w:rsidRPr="00334A6D" w:rsidSect="00090B7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4"/>
    <w:rsid w:val="00090B74"/>
    <w:rsid w:val="00334A6D"/>
    <w:rsid w:val="00655A20"/>
    <w:rsid w:val="009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FFA0-EC19-4304-895F-48CE905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34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090B7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090B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090B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90B74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655A20"/>
    <w:rPr>
      <w:vertAlign w:val="superscript"/>
    </w:rPr>
  </w:style>
  <w:style w:type="paragraph" w:customStyle="1" w:styleId="TableContents">
    <w:name w:val="Table Contents"/>
    <w:basedOn w:val="Parasts"/>
    <w:rsid w:val="00655A20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334A6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3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ilukst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2017-11-27T11:00:00Z</dcterms:created>
  <dcterms:modified xsi:type="dcterms:W3CDTF">2017-11-27T11:00:00Z</dcterms:modified>
</cp:coreProperties>
</file>